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8AF" w:rsidRDefault="00F728AF">
      <w:pPr>
        <w:rPr>
          <w:rFonts w:hint="eastAsia"/>
        </w:rPr>
      </w:pPr>
    </w:p>
    <w:p w:rsidR="00DC2ED0" w:rsidRDefault="00DC2ED0">
      <w:pPr>
        <w:rPr>
          <w:rFonts w:hint="eastAsia"/>
        </w:rPr>
      </w:pPr>
      <w:r>
        <w:rPr>
          <w:rFonts w:hint="eastAsia"/>
        </w:rPr>
        <w:t xml:space="preserve">　４月１５日に名古屋市より</w:t>
      </w:r>
      <w:r w:rsidR="00CA56EA">
        <w:rPr>
          <w:rFonts w:hint="eastAsia"/>
        </w:rPr>
        <w:t>１０日に発令された</w:t>
      </w:r>
      <w:r w:rsidR="008F18BE">
        <w:rPr>
          <w:rFonts w:hint="eastAsia"/>
        </w:rPr>
        <w:t>緊急事態宣言に伴う利用に関するお願いの通達がございました。また、</w:t>
      </w:r>
      <w:r w:rsidR="00CA56EA">
        <w:rPr>
          <w:rFonts w:hint="eastAsia"/>
        </w:rPr>
        <w:t>１６日に</w:t>
      </w:r>
      <w:r w:rsidR="00FD4672">
        <w:rPr>
          <w:rFonts w:hint="eastAsia"/>
        </w:rPr>
        <w:t>政府より</w:t>
      </w:r>
      <w:r w:rsidR="008F18BE">
        <w:rPr>
          <w:rFonts w:hint="eastAsia"/>
        </w:rPr>
        <w:t>緊急事態宣言が全都道府県に拡大され、愛知県が特定警戒</w:t>
      </w:r>
      <w:r w:rsidR="0029432F">
        <w:rPr>
          <w:rFonts w:hint="eastAsia"/>
        </w:rPr>
        <w:t>都</w:t>
      </w:r>
      <w:r w:rsidR="008F18BE">
        <w:rPr>
          <w:rFonts w:hint="eastAsia"/>
        </w:rPr>
        <w:t>道府県に指定されたこと</w:t>
      </w:r>
      <w:r w:rsidR="00FD4672">
        <w:rPr>
          <w:rFonts w:hint="eastAsia"/>
        </w:rPr>
        <w:t>を</w:t>
      </w:r>
      <w:r w:rsidR="008F18BE">
        <w:rPr>
          <w:rFonts w:hint="eastAsia"/>
        </w:rPr>
        <w:t>踏まえ、今後の営業に関して</w:t>
      </w:r>
      <w:r w:rsidR="00CA56EA">
        <w:rPr>
          <w:rFonts w:hint="eastAsia"/>
        </w:rPr>
        <w:t>下記の通り、</w:t>
      </w:r>
      <w:r w:rsidR="008F18BE">
        <w:rPr>
          <w:rFonts w:hint="eastAsia"/>
        </w:rPr>
        <w:t>再度検討致しまし</w:t>
      </w:r>
      <w:r w:rsidR="00CA56EA">
        <w:rPr>
          <w:rFonts w:hint="eastAsia"/>
        </w:rPr>
        <w:t>たことをお知らせ致します。</w:t>
      </w:r>
    </w:p>
    <w:p w:rsidR="008F18BE" w:rsidRDefault="008F18BE">
      <w:pPr>
        <w:rPr>
          <w:rFonts w:hint="eastAsia"/>
        </w:rPr>
      </w:pPr>
      <w:r>
        <w:rPr>
          <w:rFonts w:hint="eastAsia"/>
        </w:rPr>
        <w:t>皆様には、ご不便をおかけし大変心苦しいのですが感染拡大防止の観点から</w:t>
      </w:r>
      <w:r w:rsidR="00CA56EA">
        <w:rPr>
          <w:rFonts w:hint="eastAsia"/>
        </w:rPr>
        <w:t>ご理解頂けると幸いです。</w:t>
      </w:r>
    </w:p>
    <w:p w:rsidR="00FD4672" w:rsidRDefault="00FD4672">
      <w:pPr>
        <w:rPr>
          <w:rFonts w:hint="eastAsia"/>
        </w:rPr>
      </w:pPr>
    </w:p>
    <w:p w:rsidR="0029432F" w:rsidRPr="0029432F" w:rsidRDefault="00CA56EA" w:rsidP="0029432F">
      <w:pPr>
        <w:pBdr>
          <w:top w:val="single" w:sz="4" w:space="1" w:color="auto"/>
          <w:left w:val="single" w:sz="4" w:space="4" w:color="auto"/>
          <w:bottom w:val="single" w:sz="4" w:space="1" w:color="auto"/>
          <w:right w:val="single" w:sz="4" w:space="4" w:color="auto"/>
        </w:pBdr>
        <w:rPr>
          <w:rFonts w:hint="eastAsia"/>
          <w:b/>
          <w:sz w:val="22"/>
        </w:rPr>
      </w:pPr>
      <w:r w:rsidRPr="0029432F">
        <w:rPr>
          <w:rFonts w:hint="eastAsia"/>
          <w:b/>
          <w:sz w:val="22"/>
        </w:rPr>
        <w:t>・</w:t>
      </w:r>
      <w:r w:rsidR="0029432F" w:rsidRPr="0029432F">
        <w:rPr>
          <w:rFonts w:hint="eastAsia"/>
          <w:b/>
          <w:sz w:val="22"/>
        </w:rPr>
        <w:t>他デイ・他福祉サービスのご利用がある場合、５月６日までご利用を控えて頂きます。</w:t>
      </w:r>
    </w:p>
    <w:p w:rsidR="00CA56EA" w:rsidRPr="0029432F" w:rsidRDefault="0029432F" w:rsidP="0029432F">
      <w:pPr>
        <w:pBdr>
          <w:top w:val="single" w:sz="4" w:space="1" w:color="auto"/>
          <w:left w:val="single" w:sz="4" w:space="4" w:color="auto"/>
          <w:bottom w:val="single" w:sz="4" w:space="1" w:color="auto"/>
          <w:right w:val="single" w:sz="4" w:space="4" w:color="auto"/>
        </w:pBdr>
        <w:rPr>
          <w:rFonts w:hint="eastAsia"/>
          <w:b/>
          <w:sz w:val="22"/>
        </w:rPr>
      </w:pPr>
      <w:r w:rsidRPr="0029432F">
        <w:rPr>
          <w:rFonts w:hint="eastAsia"/>
          <w:b/>
          <w:sz w:val="22"/>
        </w:rPr>
        <w:t>・</w:t>
      </w:r>
      <w:r w:rsidR="00CA56EA" w:rsidRPr="0029432F">
        <w:rPr>
          <w:rFonts w:hint="eastAsia"/>
          <w:b/>
          <w:sz w:val="22"/>
        </w:rPr>
        <w:t>自主登校・</w:t>
      </w:r>
      <w:r w:rsidR="00FD4672" w:rsidRPr="0029432F">
        <w:rPr>
          <w:rFonts w:hint="eastAsia"/>
          <w:b/>
          <w:sz w:val="22"/>
        </w:rPr>
        <w:t>トワイライト・学童・習い事の</w:t>
      </w:r>
      <w:r w:rsidRPr="0029432F">
        <w:rPr>
          <w:rFonts w:hint="eastAsia"/>
          <w:b/>
          <w:sz w:val="22"/>
        </w:rPr>
        <w:t>ご</w:t>
      </w:r>
      <w:r w:rsidR="00FD4672" w:rsidRPr="0029432F">
        <w:rPr>
          <w:rFonts w:hint="eastAsia"/>
          <w:b/>
          <w:sz w:val="22"/>
        </w:rPr>
        <w:t>利用がある場合</w:t>
      </w:r>
      <w:r w:rsidRPr="0029432F">
        <w:rPr>
          <w:rFonts w:hint="eastAsia"/>
          <w:b/>
          <w:sz w:val="22"/>
        </w:rPr>
        <w:t>、</w:t>
      </w:r>
      <w:r w:rsidR="00FD4672" w:rsidRPr="0029432F">
        <w:rPr>
          <w:rFonts w:hint="eastAsia"/>
          <w:b/>
          <w:sz w:val="22"/>
        </w:rPr>
        <w:t>５月６日までご利用を控えて頂きます。</w:t>
      </w:r>
    </w:p>
    <w:p w:rsidR="00FD4672" w:rsidRPr="0029432F" w:rsidRDefault="00FD4672" w:rsidP="0029432F">
      <w:pPr>
        <w:pBdr>
          <w:top w:val="single" w:sz="4" w:space="1" w:color="auto"/>
          <w:left w:val="single" w:sz="4" w:space="4" w:color="auto"/>
          <w:bottom w:val="single" w:sz="4" w:space="1" w:color="auto"/>
          <w:right w:val="single" w:sz="4" w:space="4" w:color="auto"/>
        </w:pBdr>
        <w:rPr>
          <w:rFonts w:hint="eastAsia"/>
          <w:b/>
          <w:sz w:val="22"/>
        </w:rPr>
      </w:pPr>
      <w:r w:rsidRPr="0029432F">
        <w:rPr>
          <w:rFonts w:hint="eastAsia"/>
          <w:b/>
          <w:sz w:val="22"/>
        </w:rPr>
        <w:t>・短期入所は</w:t>
      </w:r>
      <w:r w:rsidR="0029432F" w:rsidRPr="0029432F">
        <w:rPr>
          <w:rFonts w:hint="eastAsia"/>
          <w:b/>
          <w:sz w:val="22"/>
        </w:rPr>
        <w:t>、</w:t>
      </w:r>
      <w:r w:rsidRPr="0029432F">
        <w:rPr>
          <w:rFonts w:hint="eastAsia"/>
          <w:b/>
          <w:sz w:val="22"/>
        </w:rPr>
        <w:t>５月１４日まで</w:t>
      </w:r>
      <w:r w:rsidR="0029432F" w:rsidRPr="0029432F">
        <w:rPr>
          <w:rFonts w:hint="eastAsia"/>
          <w:b/>
          <w:sz w:val="22"/>
        </w:rPr>
        <w:t>休業</w:t>
      </w:r>
      <w:r w:rsidRPr="0029432F">
        <w:rPr>
          <w:rFonts w:hint="eastAsia"/>
          <w:b/>
          <w:sz w:val="22"/>
        </w:rPr>
        <w:t>させて頂きます。</w:t>
      </w:r>
    </w:p>
    <w:p w:rsidR="0029432F" w:rsidRDefault="0029432F">
      <w:pPr>
        <w:rPr>
          <w:rFonts w:hint="eastAsia"/>
        </w:rPr>
      </w:pPr>
    </w:p>
    <w:p w:rsidR="00FD4672" w:rsidRDefault="00FD4672">
      <w:pPr>
        <w:rPr>
          <w:rFonts w:hint="eastAsia"/>
        </w:rPr>
      </w:pPr>
      <w:r>
        <w:rPr>
          <w:rFonts w:hint="eastAsia"/>
        </w:rPr>
        <w:t>引き続き、必要な方への支援が継続出来るよう出来る限りの感染予防に努めて参ります。</w:t>
      </w:r>
      <w:r w:rsidR="004C2526">
        <w:rPr>
          <w:rFonts w:hint="eastAsia"/>
        </w:rPr>
        <w:t>また、名古屋市より通達がございました「保護者の皆様へ」もあわせてご確認ください。</w:t>
      </w:r>
    </w:p>
    <w:p w:rsidR="004C2526" w:rsidRDefault="004C2526">
      <w:pPr>
        <w:rPr>
          <w:rFonts w:hint="eastAsia"/>
        </w:rPr>
      </w:pPr>
    </w:p>
    <w:p w:rsidR="004C2526" w:rsidRDefault="004C2526">
      <w:pPr>
        <w:rPr>
          <w:rFonts w:hint="eastAsia"/>
        </w:rPr>
      </w:pPr>
    </w:p>
    <w:p w:rsidR="00E7228E" w:rsidRDefault="00E7228E">
      <w:pPr>
        <w:rPr>
          <w:rFonts w:hint="eastAsia"/>
        </w:rPr>
      </w:pPr>
    </w:p>
    <w:p w:rsidR="00E7228E" w:rsidRDefault="00E7228E">
      <w:pPr>
        <w:rPr>
          <w:rFonts w:hint="eastAsia"/>
        </w:rPr>
      </w:pPr>
    </w:p>
    <w:p w:rsidR="00E7228E" w:rsidRDefault="00E7228E">
      <w:pPr>
        <w:rPr>
          <w:rFonts w:hint="eastAsia"/>
        </w:rPr>
      </w:pPr>
    </w:p>
    <w:p w:rsidR="00E7228E" w:rsidRDefault="00E7228E">
      <w:pPr>
        <w:rPr>
          <w:rFonts w:hint="eastAsia"/>
        </w:rPr>
      </w:pPr>
    </w:p>
    <w:p w:rsidR="004C2526" w:rsidRDefault="004C2526">
      <w:pPr>
        <w:rPr>
          <w:rFonts w:hint="eastAsia"/>
        </w:rPr>
      </w:pPr>
    </w:p>
    <w:p w:rsidR="00E7228E" w:rsidRPr="00DC2ED0" w:rsidRDefault="00E7228E" w:rsidP="00E7228E">
      <w:pPr>
        <w:pStyle w:val="a3"/>
        <w:rPr>
          <w:rFonts w:hint="eastAsia"/>
          <w:sz w:val="32"/>
          <w:szCs w:val="32"/>
        </w:rPr>
      </w:pPr>
      <w:r w:rsidRPr="00DC2ED0">
        <w:rPr>
          <w:rFonts w:hint="eastAsia"/>
          <w:sz w:val="32"/>
          <w:szCs w:val="32"/>
        </w:rPr>
        <w:t>愛知県緊急事態宣言の発令に伴う自粛要請についてＩｎｉｔｙの対応</w:t>
      </w:r>
    </w:p>
    <w:p w:rsidR="00E7228E" w:rsidRPr="00DC2ED0" w:rsidRDefault="00E7228E" w:rsidP="00E7228E">
      <w:pPr>
        <w:pStyle w:val="a3"/>
        <w:jc w:val="right"/>
        <w:rPr>
          <w:sz w:val="22"/>
        </w:rPr>
      </w:pPr>
      <w:r w:rsidRPr="00DC2ED0">
        <w:rPr>
          <w:rFonts w:hint="eastAsia"/>
          <w:sz w:val="22"/>
        </w:rPr>
        <w:t>令和２年４月１６日</w:t>
      </w:r>
    </w:p>
    <w:p w:rsidR="00E7228E" w:rsidRDefault="00E7228E" w:rsidP="00E7228E">
      <w:pPr>
        <w:pStyle w:val="a3"/>
      </w:pPr>
    </w:p>
    <w:p w:rsidR="00E7228E" w:rsidRDefault="00E7228E" w:rsidP="00E7228E">
      <w:pPr>
        <w:rPr>
          <w:rFonts w:hint="eastAsia"/>
        </w:rPr>
      </w:pPr>
    </w:p>
    <w:p w:rsidR="00E7228E" w:rsidRDefault="00E7228E" w:rsidP="00E7228E">
      <w:pPr>
        <w:rPr>
          <w:rFonts w:hint="eastAsia"/>
        </w:rPr>
      </w:pPr>
      <w:r>
        <w:rPr>
          <w:rFonts w:hint="eastAsia"/>
        </w:rPr>
        <w:t xml:space="preserve">　４月１５日に名古屋市より１０日に発令された緊急事態宣言に伴う利用に関するお願いの通達がございました。また、１６日に政府より緊急事態宣言が全都道府県に拡大され、愛知県が特定警戒都道府県に指定されたことを踏まえ、今後の営業に関して下記の通り、再度検討致しましたことをお知らせ致します。</w:t>
      </w:r>
    </w:p>
    <w:p w:rsidR="00E7228E" w:rsidRDefault="00E7228E" w:rsidP="00E7228E">
      <w:pPr>
        <w:rPr>
          <w:rFonts w:hint="eastAsia"/>
        </w:rPr>
      </w:pPr>
      <w:r>
        <w:rPr>
          <w:rFonts w:hint="eastAsia"/>
        </w:rPr>
        <w:t>皆様には、ご不便をおかけし大変心苦しいのですが感染拡大防止の観点からご理解頂けると幸いです。</w:t>
      </w:r>
    </w:p>
    <w:p w:rsidR="00E7228E" w:rsidRDefault="00E7228E" w:rsidP="00E7228E">
      <w:pPr>
        <w:rPr>
          <w:rFonts w:hint="eastAsia"/>
        </w:rPr>
      </w:pPr>
    </w:p>
    <w:p w:rsidR="00E7228E" w:rsidRPr="0029432F" w:rsidRDefault="00E7228E" w:rsidP="00E7228E">
      <w:pPr>
        <w:pBdr>
          <w:top w:val="single" w:sz="4" w:space="1" w:color="auto"/>
          <w:left w:val="single" w:sz="4" w:space="4" w:color="auto"/>
          <w:bottom w:val="single" w:sz="4" w:space="1" w:color="auto"/>
          <w:right w:val="single" w:sz="4" w:space="4" w:color="auto"/>
        </w:pBdr>
        <w:rPr>
          <w:rFonts w:hint="eastAsia"/>
          <w:b/>
          <w:sz w:val="22"/>
        </w:rPr>
      </w:pPr>
      <w:r w:rsidRPr="0029432F">
        <w:rPr>
          <w:rFonts w:hint="eastAsia"/>
          <w:b/>
          <w:sz w:val="22"/>
        </w:rPr>
        <w:t>・他デイ・他福祉サービスのご利用がある場合、５月６日までご利用を控えて頂きます。</w:t>
      </w:r>
    </w:p>
    <w:p w:rsidR="00E7228E" w:rsidRPr="0029432F" w:rsidRDefault="00E7228E" w:rsidP="00E7228E">
      <w:pPr>
        <w:pBdr>
          <w:top w:val="single" w:sz="4" w:space="1" w:color="auto"/>
          <w:left w:val="single" w:sz="4" w:space="4" w:color="auto"/>
          <w:bottom w:val="single" w:sz="4" w:space="1" w:color="auto"/>
          <w:right w:val="single" w:sz="4" w:space="4" w:color="auto"/>
        </w:pBdr>
        <w:rPr>
          <w:rFonts w:hint="eastAsia"/>
          <w:b/>
          <w:sz w:val="22"/>
        </w:rPr>
      </w:pPr>
      <w:r w:rsidRPr="0029432F">
        <w:rPr>
          <w:rFonts w:hint="eastAsia"/>
          <w:b/>
          <w:sz w:val="22"/>
        </w:rPr>
        <w:t>・自主登校・トワイライト・学童・習い事のご利用がある場合、５月６日までご利用を控えて頂きます。</w:t>
      </w:r>
    </w:p>
    <w:p w:rsidR="00E7228E" w:rsidRPr="0029432F" w:rsidRDefault="00E7228E" w:rsidP="00E7228E">
      <w:pPr>
        <w:pBdr>
          <w:top w:val="single" w:sz="4" w:space="1" w:color="auto"/>
          <w:left w:val="single" w:sz="4" w:space="4" w:color="auto"/>
          <w:bottom w:val="single" w:sz="4" w:space="1" w:color="auto"/>
          <w:right w:val="single" w:sz="4" w:space="4" w:color="auto"/>
        </w:pBdr>
        <w:rPr>
          <w:rFonts w:hint="eastAsia"/>
          <w:b/>
          <w:sz w:val="22"/>
        </w:rPr>
      </w:pPr>
      <w:r w:rsidRPr="0029432F">
        <w:rPr>
          <w:rFonts w:hint="eastAsia"/>
          <w:b/>
          <w:sz w:val="22"/>
        </w:rPr>
        <w:t>・短期入所は、５月１４日まで休業させて頂きます。</w:t>
      </w:r>
    </w:p>
    <w:p w:rsidR="00E7228E" w:rsidRDefault="00E7228E" w:rsidP="00E7228E">
      <w:pPr>
        <w:rPr>
          <w:rFonts w:hint="eastAsia"/>
        </w:rPr>
      </w:pPr>
    </w:p>
    <w:p w:rsidR="00E7228E" w:rsidRDefault="00E7228E" w:rsidP="00E7228E">
      <w:pPr>
        <w:rPr>
          <w:rFonts w:hint="eastAsia"/>
        </w:rPr>
      </w:pPr>
      <w:r>
        <w:rPr>
          <w:rFonts w:hint="eastAsia"/>
        </w:rPr>
        <w:t>引き続き、必要な方への支援が継続出来るよう出来る限りの感染予防に努めて参ります。また、名古屋市より通達がございました「保護者の皆様へ」もあわせてご確認ください。</w:t>
      </w:r>
    </w:p>
    <w:p w:rsidR="00E7228E" w:rsidRDefault="00E7228E" w:rsidP="00E7228E">
      <w:pPr>
        <w:rPr>
          <w:rFonts w:hint="eastAsia"/>
        </w:rPr>
      </w:pPr>
    </w:p>
    <w:p w:rsidR="00E7228E" w:rsidRDefault="00E7228E" w:rsidP="00E7228E">
      <w:pPr>
        <w:rPr>
          <w:rFonts w:hint="eastAsia"/>
        </w:rPr>
      </w:pPr>
    </w:p>
    <w:p w:rsidR="00E7228E" w:rsidRPr="00E7228E" w:rsidRDefault="00E7228E"/>
    <w:sectPr w:rsidR="00E7228E" w:rsidRPr="00E7228E" w:rsidSect="00DC2ED0">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D37" w:rsidRDefault="00832D37" w:rsidP="00DC2ED0">
      <w:r>
        <w:separator/>
      </w:r>
    </w:p>
  </w:endnote>
  <w:endnote w:type="continuationSeparator" w:id="0">
    <w:p w:rsidR="00832D37" w:rsidRDefault="00832D37" w:rsidP="00DC2ED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D37" w:rsidRDefault="00832D37" w:rsidP="00DC2ED0">
      <w:r>
        <w:separator/>
      </w:r>
    </w:p>
  </w:footnote>
  <w:footnote w:type="continuationSeparator" w:id="0">
    <w:p w:rsidR="00832D37" w:rsidRDefault="00832D37" w:rsidP="00DC2E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ED0" w:rsidRPr="00DC2ED0" w:rsidRDefault="00DC2ED0">
    <w:pPr>
      <w:pStyle w:val="a3"/>
      <w:rPr>
        <w:rFonts w:hint="eastAsia"/>
        <w:sz w:val="32"/>
        <w:szCs w:val="32"/>
      </w:rPr>
    </w:pPr>
    <w:r w:rsidRPr="00DC2ED0">
      <w:rPr>
        <w:rFonts w:hint="eastAsia"/>
        <w:sz w:val="32"/>
        <w:szCs w:val="32"/>
      </w:rPr>
      <w:t>愛知県緊急事態宣言の発令に伴う自粛要請についてＩｎｉｔｙの対応</w:t>
    </w:r>
  </w:p>
  <w:p w:rsidR="00DC2ED0" w:rsidRPr="00DC2ED0" w:rsidRDefault="00DC2ED0" w:rsidP="00DC2ED0">
    <w:pPr>
      <w:pStyle w:val="a3"/>
      <w:jc w:val="right"/>
      <w:rPr>
        <w:sz w:val="22"/>
      </w:rPr>
    </w:pPr>
    <w:r w:rsidRPr="00DC2ED0">
      <w:rPr>
        <w:rFonts w:hint="eastAsia"/>
        <w:sz w:val="22"/>
      </w:rPr>
      <w:t>令和２年４月１６日</w:t>
    </w:r>
  </w:p>
  <w:p w:rsidR="00DC2ED0" w:rsidRDefault="00DC2ED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2ED0"/>
    <w:rsid w:val="000B3245"/>
    <w:rsid w:val="000B40ED"/>
    <w:rsid w:val="000F766C"/>
    <w:rsid w:val="00170790"/>
    <w:rsid w:val="001D2F82"/>
    <w:rsid w:val="001E518C"/>
    <w:rsid w:val="001F6E37"/>
    <w:rsid w:val="00224C15"/>
    <w:rsid w:val="0023395F"/>
    <w:rsid w:val="0029432F"/>
    <w:rsid w:val="002F5C12"/>
    <w:rsid w:val="00375C9B"/>
    <w:rsid w:val="003A2AFA"/>
    <w:rsid w:val="003F14BF"/>
    <w:rsid w:val="00493194"/>
    <w:rsid w:val="00497377"/>
    <w:rsid w:val="004A04EA"/>
    <w:rsid w:val="004C2526"/>
    <w:rsid w:val="00585A50"/>
    <w:rsid w:val="00590E2B"/>
    <w:rsid w:val="0059195E"/>
    <w:rsid w:val="0059692E"/>
    <w:rsid w:val="00597FE1"/>
    <w:rsid w:val="005A3521"/>
    <w:rsid w:val="006053F5"/>
    <w:rsid w:val="006334C3"/>
    <w:rsid w:val="00666647"/>
    <w:rsid w:val="00684A84"/>
    <w:rsid w:val="00687F38"/>
    <w:rsid w:val="006B49DE"/>
    <w:rsid w:val="006C157E"/>
    <w:rsid w:val="006D6208"/>
    <w:rsid w:val="00724EF4"/>
    <w:rsid w:val="007A3922"/>
    <w:rsid w:val="007E38F8"/>
    <w:rsid w:val="007E7B66"/>
    <w:rsid w:val="007F4EF2"/>
    <w:rsid w:val="00832D37"/>
    <w:rsid w:val="00874D5D"/>
    <w:rsid w:val="008A7DF2"/>
    <w:rsid w:val="008F0CA4"/>
    <w:rsid w:val="008F18BE"/>
    <w:rsid w:val="00922599"/>
    <w:rsid w:val="009402C2"/>
    <w:rsid w:val="00977F9A"/>
    <w:rsid w:val="009A2DB5"/>
    <w:rsid w:val="00A15739"/>
    <w:rsid w:val="00B03AE3"/>
    <w:rsid w:val="00B31A2D"/>
    <w:rsid w:val="00B846FA"/>
    <w:rsid w:val="00BF6BC3"/>
    <w:rsid w:val="00C54B15"/>
    <w:rsid w:val="00C74607"/>
    <w:rsid w:val="00C77F1B"/>
    <w:rsid w:val="00C83281"/>
    <w:rsid w:val="00CA56EA"/>
    <w:rsid w:val="00CD4F91"/>
    <w:rsid w:val="00CF70AD"/>
    <w:rsid w:val="00D269EF"/>
    <w:rsid w:val="00D8797F"/>
    <w:rsid w:val="00DA22F0"/>
    <w:rsid w:val="00DC2ED0"/>
    <w:rsid w:val="00DD2D3D"/>
    <w:rsid w:val="00DE0484"/>
    <w:rsid w:val="00E27AF1"/>
    <w:rsid w:val="00E460D1"/>
    <w:rsid w:val="00E7228E"/>
    <w:rsid w:val="00E734CC"/>
    <w:rsid w:val="00E83F77"/>
    <w:rsid w:val="00E90927"/>
    <w:rsid w:val="00EB2FB2"/>
    <w:rsid w:val="00F047A8"/>
    <w:rsid w:val="00F632A7"/>
    <w:rsid w:val="00F728AF"/>
    <w:rsid w:val="00FB2100"/>
    <w:rsid w:val="00FD4672"/>
    <w:rsid w:val="00FE6F7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8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ED0"/>
    <w:pPr>
      <w:tabs>
        <w:tab w:val="center" w:pos="4252"/>
        <w:tab w:val="right" w:pos="8504"/>
      </w:tabs>
      <w:snapToGrid w:val="0"/>
    </w:pPr>
  </w:style>
  <w:style w:type="character" w:customStyle="1" w:styleId="a4">
    <w:name w:val="ヘッダー (文字)"/>
    <w:basedOn w:val="a0"/>
    <w:link w:val="a3"/>
    <w:uiPriority w:val="99"/>
    <w:rsid w:val="00DC2ED0"/>
  </w:style>
  <w:style w:type="paragraph" w:styleId="a5">
    <w:name w:val="footer"/>
    <w:basedOn w:val="a"/>
    <w:link w:val="a6"/>
    <w:uiPriority w:val="99"/>
    <w:semiHidden/>
    <w:unhideWhenUsed/>
    <w:rsid w:val="00DC2ED0"/>
    <w:pPr>
      <w:tabs>
        <w:tab w:val="center" w:pos="4252"/>
        <w:tab w:val="right" w:pos="8504"/>
      </w:tabs>
      <w:snapToGrid w:val="0"/>
    </w:pPr>
  </w:style>
  <w:style w:type="character" w:customStyle="1" w:styleId="a6">
    <w:name w:val="フッター (文字)"/>
    <w:basedOn w:val="a0"/>
    <w:link w:val="a5"/>
    <w:uiPriority w:val="99"/>
    <w:semiHidden/>
    <w:rsid w:val="00DC2ED0"/>
  </w:style>
  <w:style w:type="paragraph" w:styleId="a7">
    <w:name w:val="Balloon Text"/>
    <w:basedOn w:val="a"/>
    <w:link w:val="a8"/>
    <w:uiPriority w:val="99"/>
    <w:semiHidden/>
    <w:unhideWhenUsed/>
    <w:rsid w:val="00DC2ED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C2ED0"/>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EF0B1-A042-442A-857B-A4FAB2D27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koba mizuho</dc:creator>
  <cp:lastModifiedBy>koba mizuho</cp:lastModifiedBy>
  <cp:revision>2</cp:revision>
  <cp:lastPrinted>2020-04-16T12:00:00Z</cp:lastPrinted>
  <dcterms:created xsi:type="dcterms:W3CDTF">2020-04-16T11:04:00Z</dcterms:created>
  <dcterms:modified xsi:type="dcterms:W3CDTF">2020-04-16T12:06:00Z</dcterms:modified>
</cp:coreProperties>
</file>